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E8" w:rsidRPr="00E55F2B" w:rsidRDefault="00E55F2B" w:rsidP="00E55F2B">
      <w:pPr>
        <w:jc w:val="center"/>
        <w:rPr>
          <w:b/>
          <w:sz w:val="28"/>
          <w:szCs w:val="28"/>
        </w:rPr>
      </w:pPr>
      <w:r w:rsidRPr="00E55F2B">
        <w:rPr>
          <w:rFonts w:hint="eastAsia"/>
          <w:b/>
          <w:sz w:val="28"/>
          <w:szCs w:val="28"/>
        </w:rPr>
        <w:t>新光人壽</w:t>
      </w:r>
      <w:r w:rsidRPr="00E55F2B">
        <w:rPr>
          <w:rFonts w:hint="eastAsia"/>
          <w:b/>
          <w:sz w:val="28"/>
          <w:szCs w:val="28"/>
        </w:rPr>
        <w:t>-</w:t>
      </w:r>
      <w:r w:rsidRPr="00E55F2B">
        <w:rPr>
          <w:rFonts w:hint="eastAsia"/>
          <w:b/>
          <w:sz w:val="28"/>
          <w:szCs w:val="28"/>
        </w:rPr>
        <w:t>活力平安傷害保險要保資料</w:t>
      </w:r>
    </w:p>
    <w:tbl>
      <w:tblPr>
        <w:tblStyle w:val="a5"/>
        <w:tblW w:w="15750" w:type="dxa"/>
        <w:tblLook w:val="04A0" w:firstRow="1" w:lastRow="0" w:firstColumn="1" w:lastColumn="0" w:noHBand="0" w:noVBand="1"/>
      </w:tblPr>
      <w:tblGrid>
        <w:gridCol w:w="816"/>
        <w:gridCol w:w="424"/>
        <w:gridCol w:w="1270"/>
        <w:gridCol w:w="422"/>
        <w:gridCol w:w="1271"/>
        <w:gridCol w:w="583"/>
        <w:gridCol w:w="804"/>
        <w:gridCol w:w="1322"/>
        <w:gridCol w:w="1393"/>
        <w:gridCol w:w="1273"/>
        <w:gridCol w:w="453"/>
        <w:gridCol w:w="1524"/>
        <w:gridCol w:w="815"/>
        <w:gridCol w:w="71"/>
        <w:gridCol w:w="1984"/>
        <w:gridCol w:w="1325"/>
      </w:tblGrid>
      <w:tr w:rsidR="006A509F" w:rsidRPr="00A93B0E" w:rsidTr="00147678">
        <w:trPr>
          <w:trHeight w:val="552"/>
        </w:trPr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會員姓名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A93B0E" w:rsidRDefault="006A509F" w:rsidP="00DC47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6A509F" w:rsidRPr="00147678" w:rsidRDefault="00BF0B5B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服務</w:t>
            </w:r>
            <w:r w:rsidR="006A509F" w:rsidRPr="00147678">
              <w:rPr>
                <w:rFonts w:hint="eastAsia"/>
                <w:b/>
                <w:szCs w:val="24"/>
              </w:rPr>
              <w:t>學校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會員卡號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聯絡電話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email</w:t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641B9" w:rsidRPr="00A93B0E" w:rsidTr="006A509F">
        <w:tc>
          <w:tcPr>
            <w:tcW w:w="15750" w:type="dxa"/>
            <w:gridSpan w:val="16"/>
            <w:tcBorders>
              <w:left w:val="nil"/>
              <w:right w:val="nil"/>
            </w:tcBorders>
            <w:vAlign w:val="center"/>
          </w:tcPr>
          <w:p w:rsidR="00E641B9" w:rsidRPr="00A93B0E" w:rsidRDefault="00E641B9" w:rsidP="00E55F2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720"/>
        </w:trPr>
        <w:tc>
          <w:tcPr>
            <w:tcW w:w="816" w:type="dxa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編號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147678" w:rsidRDefault="006A509F" w:rsidP="00E641B9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被保險人</w:t>
            </w:r>
          </w:p>
        </w:tc>
        <w:tc>
          <w:tcPr>
            <w:tcW w:w="2276" w:type="dxa"/>
            <w:gridSpan w:val="3"/>
            <w:vAlign w:val="center"/>
          </w:tcPr>
          <w:p w:rsidR="006A509F" w:rsidRPr="00147678" w:rsidRDefault="006A509F" w:rsidP="002B202F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身分證字號</w:t>
            </w:r>
          </w:p>
        </w:tc>
        <w:tc>
          <w:tcPr>
            <w:tcW w:w="5245" w:type="dxa"/>
            <w:gridSpan w:val="5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住址</w:t>
            </w:r>
          </w:p>
        </w:tc>
        <w:tc>
          <w:tcPr>
            <w:tcW w:w="2410" w:type="dxa"/>
            <w:gridSpan w:val="3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聯絡電話</w:t>
            </w:r>
          </w:p>
        </w:tc>
        <w:tc>
          <w:tcPr>
            <w:tcW w:w="1984" w:type="dxa"/>
            <w:vAlign w:val="center"/>
          </w:tcPr>
          <w:p w:rsidR="00BF0B5B" w:rsidRPr="00147678" w:rsidRDefault="006A509F" w:rsidP="00E641B9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投保方案</w:t>
            </w:r>
          </w:p>
          <w:p w:rsidR="00BF0B5B" w:rsidRPr="00147678" w:rsidRDefault="006A509F" w:rsidP="00BF0B5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(</w:t>
            </w:r>
            <w:r w:rsidRPr="00147678">
              <w:rPr>
                <w:rFonts w:hint="eastAsia"/>
                <w:b/>
                <w:szCs w:val="24"/>
              </w:rPr>
              <w:t>例如</w:t>
            </w:r>
            <w:r w:rsidRPr="00147678">
              <w:rPr>
                <w:rFonts w:hint="eastAsia"/>
                <w:b/>
                <w:szCs w:val="24"/>
              </w:rPr>
              <w:t>:A1+2</w:t>
            </w:r>
            <w:r w:rsidR="00BF0B5B" w:rsidRPr="00147678">
              <w:rPr>
                <w:rFonts w:hint="eastAsia"/>
                <w:b/>
                <w:szCs w:val="24"/>
              </w:rPr>
              <w:t>或</w:t>
            </w:r>
            <w:r w:rsidR="00BF0B5B" w:rsidRPr="00147678">
              <w:rPr>
                <w:rFonts w:hint="eastAsia"/>
                <w:b/>
                <w:szCs w:val="24"/>
              </w:rPr>
              <w:t>B1</w:t>
            </w:r>
            <w:r w:rsidRPr="00147678">
              <w:rPr>
                <w:rFonts w:hint="eastAsia"/>
                <w:b/>
                <w:szCs w:val="24"/>
              </w:rPr>
              <w:t>)</w:t>
            </w:r>
          </w:p>
        </w:tc>
        <w:tc>
          <w:tcPr>
            <w:tcW w:w="1325" w:type="dxa"/>
            <w:vAlign w:val="center"/>
          </w:tcPr>
          <w:p w:rsidR="006A509F" w:rsidRPr="00147678" w:rsidRDefault="006A509F" w:rsidP="00E55F2B">
            <w:pPr>
              <w:jc w:val="center"/>
              <w:rPr>
                <w:b/>
                <w:szCs w:val="24"/>
              </w:rPr>
            </w:pPr>
            <w:r w:rsidRPr="00147678">
              <w:rPr>
                <w:rFonts w:hint="eastAsia"/>
                <w:b/>
                <w:szCs w:val="24"/>
              </w:rPr>
              <w:t>金額</w:t>
            </w: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1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DC47A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2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4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5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2B202F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6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7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  <w:tr w:rsidR="006A509F" w:rsidRPr="00A93B0E" w:rsidTr="00042C07">
        <w:trPr>
          <w:trHeight w:val="610"/>
        </w:trPr>
        <w:tc>
          <w:tcPr>
            <w:tcW w:w="816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  <w:r w:rsidRPr="00A93B0E">
              <w:rPr>
                <w:rFonts w:hint="eastAsia"/>
                <w:sz w:val="26"/>
                <w:szCs w:val="26"/>
              </w:rPr>
              <w:t>8</w:t>
            </w:r>
          </w:p>
        </w:tc>
        <w:tc>
          <w:tcPr>
            <w:tcW w:w="1694" w:type="dxa"/>
            <w:gridSpan w:val="2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6" w:type="dxa"/>
            <w:gridSpan w:val="3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5" w:type="dxa"/>
            <w:vAlign w:val="center"/>
          </w:tcPr>
          <w:p w:rsidR="006A509F" w:rsidRPr="00A93B0E" w:rsidRDefault="006A509F" w:rsidP="00E55F2B">
            <w:pPr>
              <w:jc w:val="center"/>
              <w:rPr>
                <w:sz w:val="26"/>
                <w:szCs w:val="26"/>
              </w:rPr>
            </w:pPr>
          </w:p>
        </w:tc>
      </w:tr>
    </w:tbl>
    <w:p w:rsidR="00A93B0E" w:rsidRPr="002572E5" w:rsidRDefault="00A93B0E" w:rsidP="00A93B0E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參加對象：會員及家屬皆可參加</w:t>
      </w:r>
    </w:p>
    <w:p w:rsidR="00A93B0E" w:rsidRPr="002572E5" w:rsidRDefault="00A93B0E" w:rsidP="00A93B0E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投保方式：</w:t>
      </w:r>
      <w:r w:rsidRPr="002572E5">
        <w:rPr>
          <w:rFonts w:hint="eastAsia"/>
          <w:szCs w:val="24"/>
        </w:rPr>
        <w:t>1.</w:t>
      </w:r>
      <w:r w:rsidRPr="002572E5">
        <w:rPr>
          <w:rFonts w:hint="eastAsia"/>
          <w:szCs w:val="24"/>
        </w:rPr>
        <w:t>填寫要保資料後回傳新北市教育人員產業工會</w:t>
      </w:r>
    </w:p>
    <w:p w:rsidR="00A93B0E" w:rsidRPr="002572E5" w:rsidRDefault="00A93B0E" w:rsidP="00A93B0E">
      <w:pPr>
        <w:rPr>
          <w:szCs w:val="24"/>
        </w:rPr>
      </w:pPr>
      <w:r w:rsidRPr="002572E5"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 xml:space="preserve"> </w:t>
      </w:r>
      <w:r w:rsidRPr="002572E5">
        <w:rPr>
          <w:rFonts w:hint="eastAsia"/>
          <w:szCs w:val="24"/>
        </w:rPr>
        <w:t>2.</w:t>
      </w:r>
      <w:r w:rsidRPr="002572E5">
        <w:rPr>
          <w:rFonts w:hint="eastAsia"/>
          <w:szCs w:val="24"/>
        </w:rPr>
        <w:t>工會</w:t>
      </w:r>
      <w:proofErr w:type="gramStart"/>
      <w:r w:rsidRPr="002572E5">
        <w:rPr>
          <w:rFonts w:hint="eastAsia"/>
          <w:szCs w:val="24"/>
        </w:rPr>
        <w:t>彙整要保</w:t>
      </w:r>
      <w:proofErr w:type="gramEnd"/>
      <w:r w:rsidRPr="002572E5">
        <w:rPr>
          <w:rFonts w:hint="eastAsia"/>
          <w:szCs w:val="24"/>
        </w:rPr>
        <w:t>資料轉交</w:t>
      </w:r>
      <w:r w:rsidRPr="005B3352">
        <w:rPr>
          <w:rFonts w:hint="eastAsia"/>
          <w:szCs w:val="24"/>
        </w:rPr>
        <w:t>保險</w:t>
      </w:r>
      <w:r w:rsidRPr="002572E5">
        <w:rPr>
          <w:rFonts w:hint="eastAsia"/>
          <w:szCs w:val="24"/>
        </w:rPr>
        <w:t>公司</w:t>
      </w:r>
      <w:r w:rsidRPr="002572E5">
        <w:rPr>
          <w:rFonts w:hint="eastAsia"/>
          <w:szCs w:val="24"/>
        </w:rPr>
        <w:t xml:space="preserve"> </w:t>
      </w:r>
    </w:p>
    <w:p w:rsidR="00E55F2B" w:rsidRDefault="00A93B0E" w:rsidP="00A93B0E">
      <w:pPr>
        <w:rPr>
          <w:szCs w:val="24"/>
        </w:rPr>
      </w:pPr>
      <w:r w:rsidRPr="002572E5">
        <w:rPr>
          <w:rFonts w:hint="eastAsia"/>
          <w:szCs w:val="24"/>
        </w:rPr>
        <w:t xml:space="preserve">          </w:t>
      </w:r>
      <w:r>
        <w:rPr>
          <w:rFonts w:hint="eastAsia"/>
          <w:szCs w:val="24"/>
        </w:rPr>
        <w:t xml:space="preserve"> </w:t>
      </w:r>
      <w:r w:rsidRPr="002572E5">
        <w:rPr>
          <w:rFonts w:hint="eastAsia"/>
          <w:szCs w:val="24"/>
        </w:rPr>
        <w:t>3.</w:t>
      </w:r>
      <w:r w:rsidRPr="002572E5">
        <w:rPr>
          <w:rFonts w:hint="eastAsia"/>
          <w:szCs w:val="24"/>
        </w:rPr>
        <w:t>保險公司與投保會員連</w:t>
      </w:r>
      <w:proofErr w:type="gramStart"/>
      <w:r w:rsidRPr="002572E5">
        <w:rPr>
          <w:rFonts w:hint="eastAsia"/>
          <w:szCs w:val="24"/>
        </w:rPr>
        <w:t>繫</w:t>
      </w:r>
      <w:proofErr w:type="gramEnd"/>
      <w:r>
        <w:rPr>
          <w:rFonts w:hint="eastAsia"/>
          <w:szCs w:val="24"/>
        </w:rPr>
        <w:t>相關</w:t>
      </w:r>
      <w:r w:rsidRPr="002572E5">
        <w:rPr>
          <w:rFonts w:hint="eastAsia"/>
          <w:szCs w:val="24"/>
        </w:rPr>
        <w:t>細節</w:t>
      </w:r>
    </w:p>
    <w:p w:rsidR="00A93B0E" w:rsidRDefault="00A93B0E" w:rsidP="00A93B0E">
      <w:pPr>
        <w:rPr>
          <w:rFonts w:eastAsia="新細明體"/>
          <w:szCs w:val="24"/>
        </w:rPr>
      </w:pPr>
      <w:r>
        <w:rPr>
          <w:rFonts w:ascii="新細明體" w:hAnsi="新細明體" w:hint="eastAsia"/>
          <w:color w:val="000000"/>
          <w:szCs w:val="24"/>
          <w:shd w:val="clear" w:color="auto" w:fill="FFFFFF"/>
        </w:rPr>
        <w:t>￭</w:t>
      </w:r>
      <w:r w:rsidRPr="002572E5">
        <w:rPr>
          <w:rFonts w:hint="eastAsia"/>
          <w:color w:val="000000"/>
          <w:szCs w:val="24"/>
          <w:shd w:val="clear" w:color="auto" w:fill="FFFFFF"/>
        </w:rPr>
        <w:t>回傳方式</w:t>
      </w:r>
      <w:r>
        <w:rPr>
          <w:rFonts w:hint="eastAsia"/>
          <w:color w:val="000000"/>
          <w:szCs w:val="24"/>
          <w:shd w:val="clear" w:color="auto" w:fill="FFFFFF"/>
        </w:rPr>
        <w:t>：</w:t>
      </w:r>
      <w:r w:rsidRPr="002572E5">
        <w:rPr>
          <w:rFonts w:hint="eastAsia"/>
          <w:szCs w:val="24"/>
        </w:rPr>
        <w:t>1.</w:t>
      </w:r>
      <w:r w:rsidRPr="002572E5">
        <w:rPr>
          <w:szCs w:val="24"/>
        </w:rPr>
        <w:t>傳真</w:t>
      </w:r>
      <w:r w:rsidRPr="002572E5">
        <w:rPr>
          <w:szCs w:val="24"/>
        </w:rPr>
        <w:t>(02)2263-9468</w:t>
      </w:r>
      <w:r w:rsidRPr="002572E5">
        <w:rPr>
          <w:rFonts w:hint="eastAsia"/>
          <w:szCs w:val="24"/>
        </w:rPr>
        <w:t xml:space="preserve">  2.</w:t>
      </w:r>
      <w:r w:rsidRPr="002572E5">
        <w:rPr>
          <w:szCs w:val="24"/>
        </w:rPr>
        <w:t>e-mail</w:t>
      </w:r>
      <w:r w:rsidRPr="002572E5">
        <w:rPr>
          <w:rFonts w:eastAsia="新細明體"/>
          <w:szCs w:val="24"/>
        </w:rPr>
        <w:t>：</w:t>
      </w:r>
      <w:hyperlink r:id="rId7" w:history="1">
        <w:r w:rsidR="00D802FC" w:rsidRPr="0005165D">
          <w:rPr>
            <w:rStyle w:val="aa"/>
            <w:rFonts w:eastAsia="新細明體"/>
            <w:szCs w:val="24"/>
          </w:rPr>
          <w:t>tpctc@ms75.hinet.net</w:t>
        </w:r>
      </w:hyperlink>
    </w:p>
    <w:p w:rsidR="00D802FC" w:rsidRPr="002572E5" w:rsidRDefault="00D802FC" w:rsidP="00D802FC">
      <w:pPr>
        <w:rPr>
          <w:szCs w:val="24"/>
        </w:rPr>
      </w:pPr>
      <w:r>
        <w:rPr>
          <w:rFonts w:ascii="新細明體" w:hAnsi="新細明體" w:hint="eastAsia"/>
          <w:szCs w:val="24"/>
        </w:rPr>
        <w:t>￭</w:t>
      </w:r>
      <w:r w:rsidRPr="002572E5">
        <w:rPr>
          <w:rFonts w:hint="eastAsia"/>
          <w:szCs w:val="24"/>
        </w:rPr>
        <w:t>聯</w:t>
      </w:r>
      <w:r w:rsidRPr="002572E5">
        <w:rPr>
          <w:szCs w:val="24"/>
        </w:rPr>
        <w:t xml:space="preserve"> </w:t>
      </w:r>
      <w:r w:rsidRPr="002572E5">
        <w:rPr>
          <w:rFonts w:hint="eastAsia"/>
          <w:szCs w:val="24"/>
        </w:rPr>
        <w:t>絡</w:t>
      </w:r>
      <w:r w:rsidRPr="002572E5">
        <w:rPr>
          <w:szCs w:val="24"/>
        </w:rPr>
        <w:t xml:space="preserve"> </w:t>
      </w:r>
      <w:r w:rsidRPr="002572E5">
        <w:rPr>
          <w:rFonts w:hint="eastAsia"/>
          <w:szCs w:val="24"/>
        </w:rPr>
        <w:t>人：新北</w:t>
      </w:r>
      <w:r>
        <w:rPr>
          <w:rFonts w:hint="eastAsia"/>
          <w:szCs w:val="24"/>
        </w:rPr>
        <w:t>市教育人員產業工會：</w:t>
      </w:r>
      <w:r>
        <w:rPr>
          <w:rFonts w:hint="eastAsia"/>
          <w:szCs w:val="24"/>
        </w:rPr>
        <w:t>02-2261-1170</w:t>
      </w:r>
      <w:r>
        <w:rPr>
          <w:rFonts w:hint="eastAsia"/>
          <w:szCs w:val="24"/>
        </w:rPr>
        <w:t>分機</w:t>
      </w:r>
      <w:r>
        <w:rPr>
          <w:rFonts w:hint="eastAsia"/>
          <w:szCs w:val="24"/>
        </w:rPr>
        <w:t>221</w:t>
      </w:r>
      <w:r w:rsidR="00995425">
        <w:rPr>
          <w:rFonts w:hint="eastAsia"/>
          <w:szCs w:val="24"/>
        </w:rPr>
        <w:t>李寧鴒</w:t>
      </w:r>
      <w:r w:rsidR="00995425">
        <w:rPr>
          <w:rFonts w:hint="eastAsia"/>
          <w:szCs w:val="24"/>
        </w:rPr>
        <w:t>小姐</w:t>
      </w:r>
      <w:bookmarkStart w:id="0" w:name="_GoBack"/>
      <w:bookmarkEnd w:id="0"/>
    </w:p>
    <w:sectPr w:rsidR="00D802FC" w:rsidRPr="002572E5" w:rsidSect="00A93B0E">
      <w:pgSz w:w="16838" w:h="11906" w:orient="landscape"/>
      <w:pgMar w:top="1134" w:right="680" w:bottom="113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13" w:rsidRDefault="00410913" w:rsidP="00561DDA">
      <w:r>
        <w:separator/>
      </w:r>
    </w:p>
  </w:endnote>
  <w:endnote w:type="continuationSeparator" w:id="0">
    <w:p w:rsidR="00410913" w:rsidRDefault="00410913" w:rsidP="0056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13" w:rsidRDefault="00410913" w:rsidP="00561DDA">
      <w:r>
        <w:separator/>
      </w:r>
    </w:p>
  </w:footnote>
  <w:footnote w:type="continuationSeparator" w:id="0">
    <w:p w:rsidR="00410913" w:rsidRDefault="00410913" w:rsidP="0056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2B"/>
    <w:rsid w:val="00042C07"/>
    <w:rsid w:val="00147678"/>
    <w:rsid w:val="001B120C"/>
    <w:rsid w:val="00331B9A"/>
    <w:rsid w:val="00410913"/>
    <w:rsid w:val="00561DDA"/>
    <w:rsid w:val="005D757A"/>
    <w:rsid w:val="0065629E"/>
    <w:rsid w:val="006A509F"/>
    <w:rsid w:val="009557E8"/>
    <w:rsid w:val="00995425"/>
    <w:rsid w:val="00A93B0E"/>
    <w:rsid w:val="00BF0B5B"/>
    <w:rsid w:val="00D62C71"/>
    <w:rsid w:val="00D802FC"/>
    <w:rsid w:val="00DC47A3"/>
    <w:rsid w:val="00E55F2B"/>
    <w:rsid w:val="00E6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5F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1D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1DDA"/>
    <w:rPr>
      <w:sz w:val="20"/>
      <w:szCs w:val="20"/>
    </w:rPr>
  </w:style>
  <w:style w:type="character" w:styleId="aa">
    <w:name w:val="Hyperlink"/>
    <w:basedOn w:val="a0"/>
    <w:uiPriority w:val="99"/>
    <w:unhideWhenUsed/>
    <w:rsid w:val="00D80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55F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5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1D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1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1DDA"/>
    <w:rPr>
      <w:sz w:val="20"/>
      <w:szCs w:val="20"/>
    </w:rPr>
  </w:style>
  <w:style w:type="character" w:styleId="aa">
    <w:name w:val="Hyperlink"/>
    <w:basedOn w:val="a0"/>
    <w:uiPriority w:val="99"/>
    <w:unhideWhenUsed/>
    <w:rsid w:val="00D80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pctc@ms75.hine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13</cp:revision>
  <cp:lastPrinted>2016-01-12T10:28:00Z</cp:lastPrinted>
  <dcterms:created xsi:type="dcterms:W3CDTF">2015-12-21T11:36:00Z</dcterms:created>
  <dcterms:modified xsi:type="dcterms:W3CDTF">2016-01-13T00:36:00Z</dcterms:modified>
</cp:coreProperties>
</file>